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C3" w:rsidRPr="00DD4A5D" w:rsidRDefault="008771C3">
      <w:pPr>
        <w:rPr>
          <w:sz w:val="28"/>
          <w:lang w:val="en-US"/>
        </w:rPr>
      </w:pPr>
    </w:p>
    <w:p w:rsidR="004B2840" w:rsidRDefault="004B2840" w:rsidP="004B2840">
      <w:pPr>
        <w:pStyle w:val="2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52475" cy="1057275"/>
            <wp:effectExtent l="19050" t="0" r="9525" b="0"/>
            <wp:docPr id="2" name="Рисунок 1" descr="Безымянн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Ro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4B2840" w:rsidRPr="005449D1" w:rsidRDefault="004B2840" w:rsidP="004B2840">
      <w:pPr>
        <w:jc w:val="center"/>
        <w:rPr>
          <w:b/>
          <w:sz w:val="28"/>
          <w:szCs w:val="28"/>
        </w:rPr>
      </w:pPr>
      <w:r w:rsidRPr="005449D1">
        <w:rPr>
          <w:b/>
          <w:sz w:val="28"/>
          <w:szCs w:val="28"/>
        </w:rPr>
        <w:t>КРАСНОАРМЕЙСКОЕ РАЙОННОЕ СОБРАНИЕ</w:t>
      </w:r>
    </w:p>
    <w:p w:rsidR="004B2840" w:rsidRPr="005449D1" w:rsidRDefault="004B2840" w:rsidP="004B2840">
      <w:pPr>
        <w:pStyle w:val="2"/>
        <w:rPr>
          <w:sz w:val="28"/>
          <w:szCs w:val="28"/>
        </w:rPr>
      </w:pPr>
      <w:r w:rsidRPr="005449D1">
        <w:rPr>
          <w:sz w:val="28"/>
          <w:szCs w:val="28"/>
        </w:rPr>
        <w:t>САРАТОВСКОЙ ОБЛАСТИ</w:t>
      </w:r>
    </w:p>
    <w:p w:rsidR="004B2840" w:rsidRPr="005449D1" w:rsidRDefault="004B2840" w:rsidP="004B2840">
      <w:pPr>
        <w:pStyle w:val="2"/>
        <w:rPr>
          <w:sz w:val="28"/>
          <w:szCs w:val="28"/>
        </w:rPr>
      </w:pPr>
    </w:p>
    <w:p w:rsidR="004B2840" w:rsidRPr="005449D1" w:rsidRDefault="004B2840" w:rsidP="004B2840">
      <w:pPr>
        <w:jc w:val="center"/>
        <w:rPr>
          <w:b/>
          <w:sz w:val="28"/>
          <w:szCs w:val="28"/>
        </w:rPr>
      </w:pPr>
      <w:r w:rsidRPr="005449D1">
        <w:rPr>
          <w:b/>
          <w:sz w:val="28"/>
          <w:szCs w:val="28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536"/>
        <w:gridCol w:w="1939"/>
        <w:gridCol w:w="567"/>
        <w:gridCol w:w="1638"/>
      </w:tblGrid>
      <w:tr w:rsidR="00F56C54" w:rsidRPr="00F56C54" w:rsidTr="00F56C54">
        <w:trPr>
          <w:cantSplit/>
          <w:trHeight w:val="322"/>
        </w:trPr>
        <w:tc>
          <w:tcPr>
            <w:tcW w:w="536" w:type="dxa"/>
            <w:vMerge w:val="restart"/>
            <w:vAlign w:val="bottom"/>
          </w:tcPr>
          <w:p w:rsidR="00F56C54" w:rsidRPr="00F56C54" w:rsidRDefault="00F56C54" w:rsidP="00F56C54">
            <w:pPr>
              <w:rPr>
                <w:sz w:val="28"/>
                <w:szCs w:val="28"/>
              </w:rPr>
            </w:pPr>
            <w:r w:rsidRPr="00F56C54">
              <w:rPr>
                <w:sz w:val="28"/>
                <w:szCs w:val="28"/>
              </w:rPr>
              <w:t>от</w:t>
            </w:r>
          </w:p>
        </w:tc>
        <w:tc>
          <w:tcPr>
            <w:tcW w:w="1939" w:type="dxa"/>
            <w:vMerge w:val="restart"/>
            <w:tcBorders>
              <w:bottom w:val="dotted" w:sz="4" w:space="0" w:color="auto"/>
            </w:tcBorders>
            <w:vAlign w:val="bottom"/>
          </w:tcPr>
          <w:p w:rsidR="00F56C54" w:rsidRPr="005449D1" w:rsidRDefault="005449D1" w:rsidP="00F56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07.03.2023</w:t>
            </w:r>
          </w:p>
        </w:tc>
        <w:tc>
          <w:tcPr>
            <w:tcW w:w="567" w:type="dxa"/>
            <w:vMerge w:val="restart"/>
            <w:vAlign w:val="bottom"/>
          </w:tcPr>
          <w:p w:rsidR="00F56C54" w:rsidRPr="00F56C54" w:rsidRDefault="00F56C54" w:rsidP="00F56C54">
            <w:pPr>
              <w:jc w:val="center"/>
              <w:rPr>
                <w:sz w:val="28"/>
                <w:szCs w:val="28"/>
              </w:rPr>
            </w:pPr>
            <w:r w:rsidRPr="00F56C54">
              <w:rPr>
                <w:sz w:val="28"/>
                <w:szCs w:val="28"/>
              </w:rPr>
              <w:t>№</w:t>
            </w:r>
          </w:p>
        </w:tc>
        <w:tc>
          <w:tcPr>
            <w:tcW w:w="1638" w:type="dxa"/>
            <w:vMerge w:val="restart"/>
            <w:tcBorders>
              <w:bottom w:val="dotted" w:sz="4" w:space="0" w:color="auto"/>
            </w:tcBorders>
            <w:vAlign w:val="bottom"/>
          </w:tcPr>
          <w:p w:rsidR="00F56C54" w:rsidRPr="005449D1" w:rsidRDefault="005449D1" w:rsidP="00F56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17</w:t>
            </w:r>
          </w:p>
        </w:tc>
      </w:tr>
      <w:tr w:rsidR="00F56C54" w:rsidRPr="00F56C54" w:rsidTr="00F56C54">
        <w:trPr>
          <w:cantSplit/>
          <w:trHeight w:val="322"/>
        </w:trPr>
        <w:tc>
          <w:tcPr>
            <w:tcW w:w="536" w:type="dxa"/>
            <w:vMerge/>
            <w:vAlign w:val="bottom"/>
          </w:tcPr>
          <w:p w:rsidR="00F56C54" w:rsidRPr="00F56C54" w:rsidRDefault="00F56C54" w:rsidP="00F56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bottom w:val="dotted" w:sz="4" w:space="0" w:color="auto"/>
            </w:tcBorders>
            <w:vAlign w:val="bottom"/>
          </w:tcPr>
          <w:p w:rsidR="00F56C54" w:rsidRPr="00F56C54" w:rsidRDefault="00F56C54" w:rsidP="00F56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F56C54" w:rsidRPr="00F56C54" w:rsidRDefault="00F56C54" w:rsidP="00F56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bottom w:val="dotted" w:sz="4" w:space="0" w:color="auto"/>
            </w:tcBorders>
            <w:vAlign w:val="bottom"/>
          </w:tcPr>
          <w:p w:rsidR="00F56C54" w:rsidRPr="00F56C54" w:rsidRDefault="00F56C54" w:rsidP="00F56C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71C3" w:rsidRDefault="008771C3" w:rsidP="00F56C54">
      <w:pPr>
        <w:jc w:val="center"/>
        <w:rPr>
          <w:b/>
        </w:rPr>
      </w:pPr>
    </w:p>
    <w:p w:rsidR="008771C3" w:rsidRDefault="008771C3"/>
    <w:p w:rsidR="008C5CC7" w:rsidRPr="008C5CC7" w:rsidRDefault="008C5CC7">
      <w:pPr>
        <w:rPr>
          <w:sz w:val="18"/>
          <w:szCs w:val="18"/>
        </w:rPr>
      </w:pPr>
    </w:p>
    <w:p w:rsidR="00031557" w:rsidRPr="005449D1" w:rsidRDefault="00031557" w:rsidP="00031557">
      <w:pPr>
        <w:rPr>
          <w:sz w:val="28"/>
          <w:szCs w:val="28"/>
        </w:rPr>
      </w:pPr>
      <w:r w:rsidRPr="005449D1">
        <w:rPr>
          <w:sz w:val="28"/>
          <w:szCs w:val="28"/>
        </w:rPr>
        <w:t xml:space="preserve">О передаче </w:t>
      </w:r>
      <w:proofErr w:type="gramStart"/>
      <w:r w:rsidRPr="005449D1">
        <w:rPr>
          <w:sz w:val="28"/>
          <w:szCs w:val="28"/>
        </w:rPr>
        <w:t>осуществления части полномочий органов местного самоупра</w:t>
      </w:r>
      <w:r w:rsidRPr="005449D1">
        <w:rPr>
          <w:sz w:val="28"/>
          <w:szCs w:val="28"/>
        </w:rPr>
        <w:t>в</w:t>
      </w:r>
      <w:r w:rsidRPr="005449D1">
        <w:rPr>
          <w:sz w:val="28"/>
          <w:szCs w:val="28"/>
        </w:rPr>
        <w:t>ления  Красноармейского муниципального района</w:t>
      </w:r>
      <w:proofErr w:type="gramEnd"/>
      <w:r w:rsidRPr="005449D1">
        <w:rPr>
          <w:sz w:val="28"/>
          <w:szCs w:val="28"/>
        </w:rPr>
        <w:t xml:space="preserve">  органам местного сам</w:t>
      </w:r>
      <w:r w:rsidRPr="005449D1">
        <w:rPr>
          <w:sz w:val="28"/>
          <w:szCs w:val="28"/>
        </w:rPr>
        <w:t>о</w:t>
      </w:r>
      <w:r w:rsidRPr="005449D1">
        <w:rPr>
          <w:sz w:val="28"/>
          <w:szCs w:val="28"/>
        </w:rPr>
        <w:t xml:space="preserve">управления сельских поселений, входящих в состав Красноармейского муниципального района </w:t>
      </w:r>
    </w:p>
    <w:p w:rsidR="00031557" w:rsidRDefault="00031557" w:rsidP="00031557">
      <w:pPr>
        <w:rPr>
          <w:sz w:val="28"/>
          <w:szCs w:val="28"/>
        </w:rPr>
      </w:pPr>
    </w:p>
    <w:p w:rsidR="00031557" w:rsidRDefault="00031557" w:rsidP="00031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15 Федерального закона от 06.10.2003 г.  № 131-ФЗ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Федерации», частью 3 статьи 3 Устава Красноармейского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района, Красноармейское районное Собрание </w:t>
      </w:r>
      <w:r w:rsidRPr="005449D1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031557" w:rsidRDefault="00031557" w:rsidP="00031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осуществление в 2023 году  </w:t>
      </w:r>
      <w:proofErr w:type="gramStart"/>
      <w:r>
        <w:rPr>
          <w:sz w:val="28"/>
          <w:szCs w:val="28"/>
        </w:rPr>
        <w:t>части полномочий</w:t>
      </w:r>
      <w:r w:rsidRPr="00E971C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самоуправления</w:t>
      </w:r>
      <w:r w:rsidRPr="00E971C5">
        <w:rPr>
          <w:sz w:val="28"/>
          <w:szCs w:val="28"/>
        </w:rPr>
        <w:t xml:space="preserve"> Красноар</w:t>
      </w:r>
      <w:r>
        <w:rPr>
          <w:sz w:val="28"/>
          <w:szCs w:val="28"/>
        </w:rPr>
        <w:t>мейского муниципального района</w:t>
      </w:r>
      <w:proofErr w:type="gramEnd"/>
      <w:r>
        <w:rPr>
          <w:sz w:val="28"/>
          <w:szCs w:val="28"/>
        </w:rPr>
        <w:t xml:space="preserve"> по решению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просов местного значения </w:t>
      </w:r>
      <w:r w:rsidRPr="00E971C5">
        <w:rPr>
          <w:sz w:val="28"/>
          <w:szCs w:val="28"/>
        </w:rPr>
        <w:t>органам местного самоуправления сельских посел</w:t>
      </w:r>
      <w:r w:rsidRPr="00E971C5">
        <w:rPr>
          <w:sz w:val="28"/>
          <w:szCs w:val="28"/>
        </w:rPr>
        <w:t>е</w:t>
      </w:r>
      <w:r w:rsidRPr="00E971C5">
        <w:rPr>
          <w:sz w:val="28"/>
          <w:szCs w:val="28"/>
        </w:rPr>
        <w:t>ний, входящих в состав Красноармейского муниципального района</w:t>
      </w:r>
      <w:r>
        <w:rPr>
          <w:sz w:val="28"/>
          <w:szCs w:val="28"/>
        </w:rPr>
        <w:t>:</w:t>
      </w:r>
    </w:p>
    <w:p w:rsidR="00031557" w:rsidRPr="00597BCF" w:rsidRDefault="00031557" w:rsidP="00031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BCF">
        <w:rPr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</w:t>
      </w:r>
      <w:r w:rsidRPr="00597BCF">
        <w:rPr>
          <w:sz w:val="28"/>
          <w:szCs w:val="28"/>
        </w:rPr>
        <w:t>е</w:t>
      </w:r>
      <w:r w:rsidRPr="00597BCF">
        <w:rPr>
          <w:sz w:val="28"/>
          <w:szCs w:val="28"/>
        </w:rPr>
        <w:t xml:space="preserve">ния документации по планировке территории.   </w:t>
      </w:r>
    </w:p>
    <w:p w:rsidR="00031557" w:rsidRPr="00E971C5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Передача, указанных в пункте 1 настоящего решения</w:t>
      </w:r>
      <w:r w:rsidRPr="00E971C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части полномочий</w:t>
      </w:r>
      <w:r w:rsidRPr="00E971C5">
        <w:rPr>
          <w:sz w:val="28"/>
          <w:szCs w:val="28"/>
        </w:rPr>
        <w:t xml:space="preserve"> органов местного самоуправления Красноармейского муниципального района</w:t>
      </w:r>
      <w:proofErr w:type="gramEnd"/>
      <w:r>
        <w:rPr>
          <w:sz w:val="28"/>
          <w:szCs w:val="28"/>
        </w:rPr>
        <w:t xml:space="preserve"> по решению вопросов местного значения, осуществляется</w:t>
      </w:r>
      <w:r w:rsidRPr="00E971C5">
        <w:rPr>
          <w:sz w:val="28"/>
          <w:szCs w:val="28"/>
        </w:rPr>
        <w:t xml:space="preserve">  органам</w:t>
      </w:r>
      <w:r>
        <w:rPr>
          <w:sz w:val="28"/>
          <w:szCs w:val="28"/>
        </w:rPr>
        <w:t xml:space="preserve">и </w:t>
      </w:r>
      <w:r w:rsidRPr="00E971C5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следующих </w:t>
      </w:r>
      <w:r w:rsidRPr="00E971C5">
        <w:rPr>
          <w:sz w:val="28"/>
          <w:szCs w:val="28"/>
        </w:rPr>
        <w:t>сельских поселений, входящих в состав Красноа</w:t>
      </w:r>
      <w:r w:rsidRPr="00E971C5">
        <w:rPr>
          <w:sz w:val="28"/>
          <w:szCs w:val="28"/>
        </w:rPr>
        <w:t>р</w:t>
      </w:r>
      <w:r w:rsidRPr="00E971C5">
        <w:rPr>
          <w:sz w:val="28"/>
          <w:szCs w:val="28"/>
        </w:rPr>
        <w:t>мейского муниципального района</w:t>
      </w:r>
      <w:r>
        <w:rPr>
          <w:sz w:val="28"/>
          <w:szCs w:val="28"/>
        </w:rPr>
        <w:t>: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Высоковского</w:t>
      </w:r>
      <w:proofErr w:type="spellEnd"/>
      <w:r>
        <w:rPr>
          <w:sz w:val="28"/>
          <w:szCs w:val="28"/>
        </w:rPr>
        <w:t xml:space="preserve"> муниципального образования,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Золотовского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Карамышского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Луганского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 w:rsidRPr="00D433FA">
        <w:rPr>
          <w:sz w:val="28"/>
          <w:szCs w:val="28"/>
        </w:rPr>
        <w:t xml:space="preserve">- </w:t>
      </w:r>
      <w:proofErr w:type="spellStart"/>
      <w:r w:rsidRPr="00D433FA">
        <w:rPr>
          <w:sz w:val="28"/>
          <w:szCs w:val="28"/>
        </w:rPr>
        <w:t>Нижне</w:t>
      </w:r>
      <w:r>
        <w:rPr>
          <w:sz w:val="28"/>
          <w:szCs w:val="28"/>
        </w:rPr>
        <w:t>банновского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2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Рогаткинского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D433FA" w:rsidRDefault="00031557" w:rsidP="00031557">
      <w:pPr>
        <w:ind w:firstLine="708"/>
        <w:jc w:val="both"/>
        <w:rPr>
          <w:sz w:val="28"/>
          <w:szCs w:val="28"/>
        </w:rPr>
      </w:pPr>
      <w:r w:rsidRPr="00D433FA">
        <w:rPr>
          <w:sz w:val="28"/>
          <w:szCs w:val="28"/>
        </w:rPr>
        <w:t xml:space="preserve">- </w:t>
      </w:r>
      <w:proofErr w:type="spellStart"/>
      <w:r w:rsidRPr="00D433FA">
        <w:rPr>
          <w:sz w:val="28"/>
          <w:szCs w:val="28"/>
        </w:rPr>
        <w:t>Росс</w:t>
      </w:r>
      <w:r>
        <w:rPr>
          <w:sz w:val="28"/>
          <w:szCs w:val="28"/>
        </w:rPr>
        <w:t>ошанского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433FA">
        <w:rPr>
          <w:sz w:val="28"/>
          <w:szCs w:val="28"/>
        </w:rPr>
        <w:t>;</w:t>
      </w:r>
    </w:p>
    <w:p w:rsidR="00031557" w:rsidRPr="003C0DD2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2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Сплавнухинского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31557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33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433FA">
        <w:rPr>
          <w:sz w:val="28"/>
          <w:szCs w:val="28"/>
        </w:rPr>
        <w:t xml:space="preserve">Поручить администрации Красноармейского </w:t>
      </w:r>
      <w:r>
        <w:rPr>
          <w:sz w:val="28"/>
          <w:szCs w:val="28"/>
        </w:rPr>
        <w:t>муниципального района подписание</w:t>
      </w:r>
      <w:r w:rsidRPr="00D433FA">
        <w:rPr>
          <w:sz w:val="28"/>
          <w:szCs w:val="28"/>
        </w:rPr>
        <w:t xml:space="preserve"> от имени Красноармейского муниципального района Саратовской </w:t>
      </w:r>
      <w:r w:rsidRPr="00D433FA">
        <w:rPr>
          <w:sz w:val="28"/>
          <w:szCs w:val="28"/>
        </w:rPr>
        <w:lastRenderedPageBreak/>
        <w:t xml:space="preserve">области </w:t>
      </w:r>
      <w:r w:rsidRPr="00431428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>о</w:t>
      </w:r>
      <w:r w:rsidRPr="00431428">
        <w:rPr>
          <w:sz w:val="28"/>
          <w:szCs w:val="28"/>
        </w:rPr>
        <w:t xml:space="preserve"> пере</w:t>
      </w:r>
      <w:r>
        <w:rPr>
          <w:sz w:val="28"/>
          <w:szCs w:val="28"/>
        </w:rPr>
        <w:t>даче осуществления, указанных в пункте 1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решения,</w:t>
      </w:r>
      <w:r w:rsidRPr="00431428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полномочий</w:t>
      </w:r>
      <w:r w:rsidRPr="00431428">
        <w:rPr>
          <w:sz w:val="28"/>
          <w:szCs w:val="28"/>
        </w:rPr>
        <w:t xml:space="preserve"> органов местного самоуправления  Красноарме</w:t>
      </w:r>
      <w:r w:rsidRPr="00431428">
        <w:rPr>
          <w:sz w:val="28"/>
          <w:szCs w:val="28"/>
        </w:rPr>
        <w:t>й</w:t>
      </w:r>
      <w:r w:rsidRPr="00431428">
        <w:rPr>
          <w:sz w:val="28"/>
          <w:szCs w:val="28"/>
        </w:rPr>
        <w:t xml:space="preserve">ского муниципального района  </w:t>
      </w:r>
      <w:r>
        <w:rPr>
          <w:sz w:val="28"/>
          <w:szCs w:val="28"/>
        </w:rPr>
        <w:t xml:space="preserve">по вопросам местного значения </w:t>
      </w:r>
      <w:r w:rsidRPr="00431428">
        <w:rPr>
          <w:sz w:val="28"/>
          <w:szCs w:val="28"/>
        </w:rPr>
        <w:t>органам местн</w:t>
      </w:r>
      <w:r w:rsidRPr="00431428">
        <w:rPr>
          <w:sz w:val="28"/>
          <w:szCs w:val="28"/>
        </w:rPr>
        <w:t>о</w:t>
      </w:r>
      <w:r w:rsidRPr="00431428">
        <w:rPr>
          <w:sz w:val="28"/>
          <w:szCs w:val="28"/>
        </w:rPr>
        <w:t>го самоуправления сельских поселений, входящих в состав Красно</w:t>
      </w:r>
      <w:r>
        <w:rPr>
          <w:sz w:val="28"/>
          <w:szCs w:val="28"/>
        </w:rPr>
        <w:t>армейского муниципального района.</w:t>
      </w:r>
    </w:p>
    <w:p w:rsidR="00031557" w:rsidRPr="00431428" w:rsidRDefault="00031557" w:rsidP="0003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(обнародовать)  настоящее решение путем размещения полного текста в газете «Новая жизнь».</w:t>
      </w:r>
    </w:p>
    <w:p w:rsidR="008C5CC7" w:rsidRDefault="008C5CC7" w:rsidP="00EA150D">
      <w:pPr>
        <w:ind w:firstLine="708"/>
        <w:jc w:val="both"/>
        <w:rPr>
          <w:color w:val="000000"/>
          <w:sz w:val="28"/>
          <w:szCs w:val="28"/>
        </w:rPr>
      </w:pPr>
    </w:p>
    <w:p w:rsidR="00031557" w:rsidRPr="00674B9A" w:rsidRDefault="00031557" w:rsidP="00EA150D">
      <w:pPr>
        <w:ind w:firstLine="708"/>
        <w:jc w:val="both"/>
        <w:rPr>
          <w:color w:val="000000"/>
          <w:sz w:val="28"/>
          <w:szCs w:val="28"/>
        </w:rPr>
      </w:pPr>
    </w:p>
    <w:p w:rsidR="005449D1" w:rsidRDefault="004B2840" w:rsidP="004B2840">
      <w:pPr>
        <w:rPr>
          <w:sz w:val="28"/>
          <w:szCs w:val="28"/>
        </w:rPr>
      </w:pPr>
      <w:r w:rsidRPr="005449D1">
        <w:rPr>
          <w:sz w:val="28"/>
          <w:szCs w:val="28"/>
        </w:rPr>
        <w:t xml:space="preserve">Председатель </w:t>
      </w:r>
      <w:proofErr w:type="gramStart"/>
      <w:r w:rsidRPr="005449D1">
        <w:rPr>
          <w:sz w:val="28"/>
          <w:szCs w:val="28"/>
        </w:rPr>
        <w:t>Красноармейского</w:t>
      </w:r>
      <w:proofErr w:type="gramEnd"/>
    </w:p>
    <w:p w:rsidR="004B2840" w:rsidRPr="005449D1" w:rsidRDefault="005449D1" w:rsidP="004B2840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4B2840" w:rsidRPr="005449D1">
        <w:rPr>
          <w:sz w:val="28"/>
          <w:szCs w:val="28"/>
        </w:rPr>
        <w:t xml:space="preserve">Собрания                                                    </w:t>
      </w:r>
      <w:r w:rsidR="008C5CC7" w:rsidRPr="005449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4B2840" w:rsidRPr="005449D1">
        <w:rPr>
          <w:sz w:val="28"/>
          <w:szCs w:val="28"/>
        </w:rPr>
        <w:t xml:space="preserve"> Л.В. Герасим</w:t>
      </w:r>
      <w:r w:rsidR="004B2840" w:rsidRPr="005449D1">
        <w:rPr>
          <w:sz w:val="28"/>
          <w:szCs w:val="28"/>
        </w:rPr>
        <w:t>о</w:t>
      </w:r>
      <w:r w:rsidR="004B2840" w:rsidRPr="005449D1">
        <w:rPr>
          <w:sz w:val="28"/>
          <w:szCs w:val="28"/>
        </w:rPr>
        <w:t>ва</w:t>
      </w:r>
    </w:p>
    <w:p w:rsidR="004B2840" w:rsidRDefault="004B2840" w:rsidP="004B2840">
      <w:pPr>
        <w:jc w:val="both"/>
        <w:rPr>
          <w:sz w:val="28"/>
          <w:szCs w:val="28"/>
        </w:rPr>
      </w:pPr>
    </w:p>
    <w:p w:rsidR="005449D1" w:rsidRPr="005449D1" w:rsidRDefault="005449D1" w:rsidP="004B2840">
      <w:pPr>
        <w:jc w:val="both"/>
        <w:rPr>
          <w:sz w:val="28"/>
          <w:szCs w:val="28"/>
        </w:rPr>
      </w:pPr>
    </w:p>
    <w:p w:rsidR="004B2840" w:rsidRPr="005449D1" w:rsidRDefault="004B2840" w:rsidP="004B2840">
      <w:pPr>
        <w:rPr>
          <w:sz w:val="28"/>
          <w:szCs w:val="28"/>
        </w:rPr>
      </w:pPr>
      <w:r w:rsidRPr="005449D1">
        <w:rPr>
          <w:sz w:val="28"/>
          <w:szCs w:val="28"/>
        </w:rPr>
        <w:t xml:space="preserve">Глава </w:t>
      </w:r>
      <w:proofErr w:type="gramStart"/>
      <w:r w:rsidRPr="005449D1">
        <w:rPr>
          <w:sz w:val="28"/>
          <w:szCs w:val="28"/>
        </w:rPr>
        <w:t>Красноармейского</w:t>
      </w:r>
      <w:proofErr w:type="gramEnd"/>
    </w:p>
    <w:p w:rsidR="004B2840" w:rsidRPr="005449D1" w:rsidRDefault="004B2840" w:rsidP="004B2840">
      <w:pPr>
        <w:rPr>
          <w:sz w:val="28"/>
          <w:szCs w:val="28"/>
        </w:rPr>
      </w:pPr>
      <w:r w:rsidRPr="005449D1">
        <w:rPr>
          <w:sz w:val="28"/>
          <w:szCs w:val="28"/>
        </w:rPr>
        <w:t xml:space="preserve">муниципального района                                         </w:t>
      </w:r>
      <w:r w:rsidR="008C5CC7" w:rsidRPr="005449D1">
        <w:rPr>
          <w:sz w:val="28"/>
          <w:szCs w:val="28"/>
        </w:rPr>
        <w:t xml:space="preserve">     </w:t>
      </w:r>
      <w:r w:rsidRPr="005449D1">
        <w:rPr>
          <w:sz w:val="28"/>
          <w:szCs w:val="28"/>
        </w:rPr>
        <w:t xml:space="preserve">               </w:t>
      </w:r>
      <w:r w:rsidR="005449D1">
        <w:rPr>
          <w:sz w:val="28"/>
          <w:szCs w:val="28"/>
        </w:rPr>
        <w:t xml:space="preserve">               </w:t>
      </w:r>
      <w:r w:rsidRPr="005449D1">
        <w:rPr>
          <w:sz w:val="28"/>
          <w:szCs w:val="28"/>
        </w:rPr>
        <w:t xml:space="preserve">  А.И. Зотов</w:t>
      </w:r>
    </w:p>
    <w:sectPr w:rsidR="004B2840" w:rsidRPr="005449D1" w:rsidSect="005449D1">
      <w:pgSz w:w="11906" w:h="16838"/>
      <w:pgMar w:top="1134" w:right="737" w:bottom="913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30956"/>
    <w:multiLevelType w:val="multilevel"/>
    <w:tmpl w:val="189E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D24F2B"/>
    <w:multiLevelType w:val="hybridMultilevel"/>
    <w:tmpl w:val="7364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31557"/>
    <w:rsid w:val="00046DF1"/>
    <w:rsid w:val="00050CEC"/>
    <w:rsid w:val="00052C60"/>
    <w:rsid w:val="000C726A"/>
    <w:rsid w:val="000F0E71"/>
    <w:rsid w:val="000F59F7"/>
    <w:rsid w:val="000F697A"/>
    <w:rsid w:val="00114123"/>
    <w:rsid w:val="00184675"/>
    <w:rsid w:val="001D249A"/>
    <w:rsid w:val="001D6B70"/>
    <w:rsid w:val="001F620C"/>
    <w:rsid w:val="002027EB"/>
    <w:rsid w:val="00204D05"/>
    <w:rsid w:val="0021388B"/>
    <w:rsid w:val="00230488"/>
    <w:rsid w:val="002675F9"/>
    <w:rsid w:val="002A0BE4"/>
    <w:rsid w:val="002B0825"/>
    <w:rsid w:val="002C026F"/>
    <w:rsid w:val="002D526C"/>
    <w:rsid w:val="002E09FA"/>
    <w:rsid w:val="002F300F"/>
    <w:rsid w:val="003009BE"/>
    <w:rsid w:val="00302CCB"/>
    <w:rsid w:val="00315195"/>
    <w:rsid w:val="00326B2A"/>
    <w:rsid w:val="00337238"/>
    <w:rsid w:val="00337D42"/>
    <w:rsid w:val="00353E41"/>
    <w:rsid w:val="00375D03"/>
    <w:rsid w:val="00380221"/>
    <w:rsid w:val="0039486F"/>
    <w:rsid w:val="00397AE9"/>
    <w:rsid w:val="003D6687"/>
    <w:rsid w:val="00424211"/>
    <w:rsid w:val="00436B33"/>
    <w:rsid w:val="00450FE0"/>
    <w:rsid w:val="004616F0"/>
    <w:rsid w:val="00467E14"/>
    <w:rsid w:val="00471228"/>
    <w:rsid w:val="004807AA"/>
    <w:rsid w:val="004914B1"/>
    <w:rsid w:val="004A3200"/>
    <w:rsid w:val="004B1767"/>
    <w:rsid w:val="004B2840"/>
    <w:rsid w:val="0050289C"/>
    <w:rsid w:val="005146BB"/>
    <w:rsid w:val="00521143"/>
    <w:rsid w:val="005424C7"/>
    <w:rsid w:val="005449D1"/>
    <w:rsid w:val="00562919"/>
    <w:rsid w:val="00593E2B"/>
    <w:rsid w:val="0059446D"/>
    <w:rsid w:val="005B5ACA"/>
    <w:rsid w:val="005E3D94"/>
    <w:rsid w:val="0062688E"/>
    <w:rsid w:val="00673A92"/>
    <w:rsid w:val="00674B9A"/>
    <w:rsid w:val="00683C15"/>
    <w:rsid w:val="006A2B25"/>
    <w:rsid w:val="006C03E7"/>
    <w:rsid w:val="006C2E71"/>
    <w:rsid w:val="006E5188"/>
    <w:rsid w:val="00713CCA"/>
    <w:rsid w:val="007174E6"/>
    <w:rsid w:val="007224E5"/>
    <w:rsid w:val="007319D6"/>
    <w:rsid w:val="0074166F"/>
    <w:rsid w:val="00760407"/>
    <w:rsid w:val="00761194"/>
    <w:rsid w:val="0077058C"/>
    <w:rsid w:val="007B45DF"/>
    <w:rsid w:val="00804730"/>
    <w:rsid w:val="00807B6D"/>
    <w:rsid w:val="008249C6"/>
    <w:rsid w:val="00837CAA"/>
    <w:rsid w:val="00841391"/>
    <w:rsid w:val="00861C73"/>
    <w:rsid w:val="00871568"/>
    <w:rsid w:val="008771C3"/>
    <w:rsid w:val="00897154"/>
    <w:rsid w:val="008A1512"/>
    <w:rsid w:val="008A2726"/>
    <w:rsid w:val="008B00D2"/>
    <w:rsid w:val="008C5CC7"/>
    <w:rsid w:val="008C75AE"/>
    <w:rsid w:val="008C7B52"/>
    <w:rsid w:val="008D16A9"/>
    <w:rsid w:val="008E192D"/>
    <w:rsid w:val="008F3BF6"/>
    <w:rsid w:val="00907FDF"/>
    <w:rsid w:val="0091182D"/>
    <w:rsid w:val="0099062A"/>
    <w:rsid w:val="009958BB"/>
    <w:rsid w:val="009C6DCC"/>
    <w:rsid w:val="009D71FE"/>
    <w:rsid w:val="00A05BEA"/>
    <w:rsid w:val="00A12DB1"/>
    <w:rsid w:val="00A214F8"/>
    <w:rsid w:val="00A2357B"/>
    <w:rsid w:val="00A374CC"/>
    <w:rsid w:val="00A37639"/>
    <w:rsid w:val="00A44D59"/>
    <w:rsid w:val="00A4712F"/>
    <w:rsid w:val="00A5511F"/>
    <w:rsid w:val="00A6551D"/>
    <w:rsid w:val="00A84A2C"/>
    <w:rsid w:val="00AA0CE4"/>
    <w:rsid w:val="00AF7AD9"/>
    <w:rsid w:val="00B03B77"/>
    <w:rsid w:val="00B27CD3"/>
    <w:rsid w:val="00B44554"/>
    <w:rsid w:val="00B63EE6"/>
    <w:rsid w:val="00B659E2"/>
    <w:rsid w:val="00B77C43"/>
    <w:rsid w:val="00BB0C75"/>
    <w:rsid w:val="00BB41B5"/>
    <w:rsid w:val="00BB4DFB"/>
    <w:rsid w:val="00BE6199"/>
    <w:rsid w:val="00C17AF7"/>
    <w:rsid w:val="00C44414"/>
    <w:rsid w:val="00C51E77"/>
    <w:rsid w:val="00C53772"/>
    <w:rsid w:val="00C54737"/>
    <w:rsid w:val="00C6137A"/>
    <w:rsid w:val="00CC39DB"/>
    <w:rsid w:val="00CD2C59"/>
    <w:rsid w:val="00CE7354"/>
    <w:rsid w:val="00D47F83"/>
    <w:rsid w:val="00D5445B"/>
    <w:rsid w:val="00D63E35"/>
    <w:rsid w:val="00D75B91"/>
    <w:rsid w:val="00D76EB6"/>
    <w:rsid w:val="00D838BE"/>
    <w:rsid w:val="00D96496"/>
    <w:rsid w:val="00DA127F"/>
    <w:rsid w:val="00DC7F25"/>
    <w:rsid w:val="00DD4A5D"/>
    <w:rsid w:val="00DD5B73"/>
    <w:rsid w:val="00DE068D"/>
    <w:rsid w:val="00DE0E9C"/>
    <w:rsid w:val="00DF7B52"/>
    <w:rsid w:val="00E04267"/>
    <w:rsid w:val="00E125F5"/>
    <w:rsid w:val="00EA150D"/>
    <w:rsid w:val="00EB4B39"/>
    <w:rsid w:val="00F23862"/>
    <w:rsid w:val="00F43D1D"/>
    <w:rsid w:val="00F56C54"/>
    <w:rsid w:val="00F72B28"/>
    <w:rsid w:val="00F73E4D"/>
    <w:rsid w:val="00F7757B"/>
    <w:rsid w:val="00F819E0"/>
    <w:rsid w:val="00F864DC"/>
    <w:rsid w:val="00F87287"/>
    <w:rsid w:val="00F90D69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3CC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713CCA"/>
    <w:pPr>
      <w:keepNext/>
      <w:jc w:val="center"/>
      <w:outlineLvl w:val="1"/>
    </w:pPr>
    <w:rPr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23048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3CCA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FB388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8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apple-converted-space">
    <w:name w:val="apple-converted-space"/>
    <w:basedOn w:val="a0"/>
    <w:rsid w:val="00C6137A"/>
  </w:style>
  <w:style w:type="character" w:customStyle="1" w:styleId="60">
    <w:name w:val="Заголовок 6 Знак"/>
    <w:basedOn w:val="a0"/>
    <w:link w:val="6"/>
    <w:rsid w:val="00230488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Министерство Финансов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3</cp:revision>
  <cp:lastPrinted>2023-03-10T07:18:00Z</cp:lastPrinted>
  <dcterms:created xsi:type="dcterms:W3CDTF">2023-03-07T10:50:00Z</dcterms:created>
  <dcterms:modified xsi:type="dcterms:W3CDTF">2023-03-10T07:18:00Z</dcterms:modified>
</cp:coreProperties>
</file>